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eastAsia"/>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pPr>
        <w:pStyle w:val="0"/>
        <w:ind w:left="210" w:leftChars="100"/>
        <w:rPr>
          <w:rFonts w:hint="eastAsia"/>
        </w:rPr>
      </w:pPr>
    </w:p>
    <w:p>
      <w:pPr>
        <w:pStyle w:val="0"/>
        <w:ind w:left="210" w:leftChars="100"/>
        <w:rPr>
          <w:rFonts w:hint="eastAsia"/>
        </w:rPr>
      </w:pPr>
      <w:r>
        <w:rPr>
          <w:rFonts w:hint="eastAsia"/>
        </w:rPr>
        <w:t>富士宮市長</w:t>
      </w:r>
      <w:r>
        <w:rPr>
          <w:rFonts w:hint="eastAsia"/>
        </w:rPr>
        <w:t xml:space="preserve">  </w:t>
      </w:r>
      <w:r>
        <w:rPr>
          <w:rFonts w:hint="eastAsia"/>
        </w:rPr>
        <w:t>宛</w:t>
      </w:r>
    </w:p>
    <w:p>
      <w:pPr>
        <w:pStyle w:val="0"/>
        <w:ind w:left="210" w:leftChars="100"/>
        <w:rPr>
          <w:rFonts w:hint="eastAsia"/>
        </w:rPr>
      </w:pPr>
    </w:p>
    <w:p>
      <w:pPr>
        <w:pStyle w:val="0"/>
        <w:ind w:left="2310" w:leftChars="1100"/>
        <w:rPr>
          <w:rFonts w:hint="eastAsia"/>
        </w:rPr>
      </w:pPr>
      <w:r>
        <w:rPr>
          <w:rFonts w:hint="eastAsia"/>
        </w:rPr>
        <w:t>（確認依頼者）事業所名</w:t>
      </w:r>
    </w:p>
    <w:p>
      <w:pPr>
        <w:pStyle w:val="0"/>
        <w:spacing w:before="169" w:beforeLines="50" w:beforeAutospacing="0" w:after="169" w:afterLines="50" w:afterAutospacing="0"/>
        <w:ind w:left="3776" w:leftChars="1798"/>
        <w:rPr>
          <w:rFonts w:hint="eastAsia"/>
        </w:rPr>
      </w:pPr>
      <w:r>
        <w:rPr>
          <w:rFonts w:hint="eastAsia"/>
        </w:rPr>
        <w:t>担当者名</w:t>
      </w:r>
    </w:p>
    <w:p>
      <w:pPr>
        <w:pStyle w:val="0"/>
        <w:ind w:left="3776" w:leftChars="1798"/>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p>
    <w:p>
      <w:pPr>
        <w:pStyle w:val="0"/>
        <w:rPr>
          <w:rFonts w:hint="eastAsia"/>
        </w:rPr>
      </w:pPr>
    </w:p>
    <w:p>
      <w:pPr>
        <w:pStyle w:val="0"/>
        <w:spacing w:after="169" w:afterLines="50" w:afterAutospacing="0"/>
        <w:jc w:val="center"/>
        <w:rPr>
          <w:rFonts w:hint="eastAsia"/>
          <w:sz w:val="28"/>
        </w:rPr>
      </w:pPr>
      <w:r>
        <w:rPr>
          <w:rFonts w:hint="eastAsia"/>
          <w:sz w:val="28"/>
        </w:rPr>
        <w:t>軽度者に係る福祉用具貸与の確認依頼書</w:t>
      </w:r>
    </w:p>
    <w:p>
      <w:pPr>
        <w:pStyle w:val="0"/>
        <w:spacing w:after="169" w:afterLines="50" w:afterAutospacing="0"/>
        <w:rPr>
          <w:rFonts w:hint="eastAsia"/>
        </w:rPr>
      </w:pPr>
      <w:r>
        <w:rPr>
          <w:rFonts w:hint="eastAsia"/>
        </w:rPr>
        <w:t xml:space="preserve">  </w:t>
      </w:r>
      <w:r>
        <w:rPr>
          <w:rFonts w:hint="eastAsia"/>
        </w:rPr>
        <w:t>軽度者に係る（介護予防）福祉用具貸与について、次のとおり福祉用具の貸与が必要であると判断しましたので、確認を依頼します。</w:t>
      </w:r>
    </w:p>
    <w:tbl>
      <w:tblPr>
        <w:tblStyle w:val="11"/>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402"/>
        <w:gridCol w:w="1413"/>
        <w:gridCol w:w="452"/>
        <w:gridCol w:w="540"/>
        <w:gridCol w:w="512"/>
        <w:gridCol w:w="31"/>
        <w:gridCol w:w="534"/>
        <w:gridCol w:w="546"/>
        <w:gridCol w:w="539"/>
        <w:gridCol w:w="195"/>
        <w:gridCol w:w="332"/>
        <w:gridCol w:w="102"/>
        <w:gridCol w:w="409"/>
        <w:gridCol w:w="42"/>
        <w:gridCol w:w="368"/>
        <w:gridCol w:w="152"/>
        <w:gridCol w:w="258"/>
        <w:gridCol w:w="302"/>
        <w:gridCol w:w="108"/>
        <w:gridCol w:w="409"/>
        <w:gridCol w:w="410"/>
        <w:gridCol w:w="410"/>
        <w:gridCol w:w="410"/>
        <w:gridCol w:w="412"/>
      </w:tblGrid>
      <w:tr>
        <w:trPr>
          <w:trHeight w:val="346" w:hRule="atLeast"/>
        </w:trPr>
        <w:tc>
          <w:tcPr>
            <w:tcW w:w="181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left="105" w:leftChars="50" w:right="105" w:rightChars="50"/>
              <w:jc w:val="center"/>
              <w:rPr>
                <w:rFonts w:hint="eastAsia"/>
                <w:sz w:val="18"/>
              </w:rPr>
            </w:pPr>
            <w:r>
              <w:rPr>
                <w:rFonts w:hint="eastAsia"/>
                <w:sz w:val="18"/>
              </w:rPr>
              <w:t>ﾌ</w:t>
            </w:r>
            <w:r>
              <w:rPr>
                <w:rFonts w:hint="eastAsia"/>
                <w:sz w:val="18"/>
              </w:rPr>
              <w:t xml:space="preserve">  </w:t>
            </w:r>
            <w:r>
              <w:rPr>
                <w:rFonts w:hint="eastAsia"/>
                <w:sz w:val="18"/>
              </w:rPr>
              <w:t>ﾘ</w:t>
            </w:r>
            <w:r>
              <w:rPr>
                <w:rFonts w:hint="eastAsia"/>
                <w:sz w:val="18"/>
              </w:rPr>
              <w:t xml:space="preserve">  </w:t>
            </w:r>
            <w:r>
              <w:rPr>
                <w:rFonts w:hint="eastAsia"/>
                <w:sz w:val="18"/>
              </w:rPr>
              <w:t>ｶﾞ</w:t>
            </w:r>
            <w:r>
              <w:rPr>
                <w:rFonts w:hint="eastAsia"/>
                <w:sz w:val="18"/>
              </w:rPr>
              <w:t xml:space="preserve">  </w:t>
            </w:r>
            <w:r>
              <w:rPr>
                <w:rFonts w:hint="eastAsia"/>
                <w:sz w:val="18"/>
              </w:rPr>
              <w:t>ﾅ</w:t>
            </w:r>
          </w:p>
        </w:tc>
        <w:tc>
          <w:tcPr>
            <w:tcW w:w="3347" w:type="dxa"/>
            <w:gridSpan w:val="8"/>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18"/>
              </w:rPr>
            </w:pPr>
          </w:p>
        </w:tc>
        <w:tc>
          <w:tcPr>
            <w:tcW w:w="4125" w:type="dxa"/>
            <w:gridSpan w:val="1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被保険者番号</w:t>
            </w:r>
          </w:p>
        </w:tc>
      </w:tr>
      <w:tr>
        <w:trPr>
          <w:trHeight w:val="357" w:hRule="atLeast"/>
        </w:trPr>
        <w:tc>
          <w:tcPr>
            <w:tcW w:w="1816"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left="105" w:leftChars="50" w:right="105" w:rightChars="50"/>
              <w:jc w:val="distribute"/>
              <w:rPr>
                <w:rFonts w:hint="eastAsia"/>
                <w:sz w:val="18"/>
              </w:rPr>
            </w:pPr>
            <w:r>
              <w:rPr>
                <w:rFonts w:hint="eastAsia"/>
                <w:sz w:val="18"/>
              </w:rPr>
              <w:t>被保険者氏名</w:t>
            </w:r>
          </w:p>
        </w:tc>
        <w:tc>
          <w:tcPr>
            <w:tcW w:w="3347" w:type="dxa"/>
            <w:gridSpan w:val="8"/>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18"/>
              </w:rPr>
            </w:pPr>
          </w:p>
        </w:tc>
        <w:tc>
          <w:tcPr>
            <w:tcW w:w="43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18"/>
              </w:rPr>
            </w:pPr>
          </w:p>
        </w:tc>
        <w:tc>
          <w:tcPr>
            <w:tcW w:w="40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18"/>
              </w:rPr>
            </w:pPr>
          </w:p>
        </w:tc>
        <w:tc>
          <w:tcPr>
            <w:tcW w:w="4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18"/>
              </w:rPr>
            </w:pPr>
          </w:p>
        </w:tc>
        <w:tc>
          <w:tcPr>
            <w:tcW w:w="4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18"/>
              </w:rPr>
            </w:pPr>
          </w:p>
        </w:tc>
        <w:tc>
          <w:tcPr>
            <w:tcW w:w="41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18"/>
              </w:rPr>
            </w:pPr>
          </w:p>
        </w:tc>
        <w:tc>
          <w:tcPr>
            <w:tcW w:w="4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18"/>
              </w:rPr>
            </w:pPr>
          </w:p>
        </w:tc>
        <w:tc>
          <w:tcPr>
            <w:tcW w:w="4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18"/>
              </w:rPr>
            </w:pPr>
          </w:p>
        </w:tc>
        <w:tc>
          <w:tcPr>
            <w:tcW w:w="4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18"/>
              </w:rPr>
            </w:pPr>
          </w:p>
        </w:tc>
        <w:tc>
          <w:tcPr>
            <w:tcW w:w="4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18"/>
              </w:rPr>
            </w:pPr>
          </w:p>
        </w:tc>
        <w:tc>
          <w:tcPr>
            <w:tcW w:w="4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18"/>
              </w:rPr>
            </w:pPr>
          </w:p>
        </w:tc>
      </w:tr>
      <w:tr>
        <w:trPr>
          <w:trHeight w:val="339" w:hRule="atLeast"/>
        </w:trPr>
        <w:tc>
          <w:tcPr>
            <w:tcW w:w="1816"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18"/>
              </w:rPr>
            </w:pPr>
          </w:p>
        </w:tc>
        <w:tc>
          <w:tcPr>
            <w:tcW w:w="3347" w:type="dxa"/>
            <w:gridSpan w:val="8"/>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18"/>
              </w:rPr>
            </w:pPr>
          </w:p>
        </w:tc>
        <w:tc>
          <w:tcPr>
            <w:tcW w:w="125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要介護度</w:t>
            </w:r>
          </w:p>
        </w:tc>
        <w:tc>
          <w:tcPr>
            <w:tcW w:w="2872" w:type="dxa"/>
            <w:gridSpan w:val="9"/>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要支援</w:t>
            </w:r>
            <w:r>
              <w:rPr>
                <w:rFonts w:hint="eastAsia"/>
              </w:rPr>
              <w:t>(</w:t>
            </w:r>
            <w:r>
              <w:rPr>
                <w:rFonts w:hint="eastAsia"/>
              </w:rPr>
              <w:t>１・２</w:t>
            </w:r>
            <w:r>
              <w:rPr>
                <w:rFonts w:hint="eastAsia"/>
              </w:rPr>
              <w:t xml:space="preserve">)  </w:t>
            </w:r>
            <w:r>
              <w:rPr>
                <w:rFonts w:hint="eastAsia"/>
              </w:rPr>
              <w:t>介護１</w:t>
            </w:r>
          </w:p>
        </w:tc>
      </w:tr>
      <w:tr>
        <w:trPr/>
        <w:tc>
          <w:tcPr>
            <w:tcW w:w="4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widowControl w:val="0"/>
              <w:adjustRightInd w:val="0"/>
              <w:snapToGrid w:val="0"/>
              <w:jc w:val="center"/>
              <w:rPr>
                <w:rFonts w:hint="eastAsia"/>
                <w:sz w:val="18"/>
              </w:rPr>
            </w:pPr>
            <w:r>
              <w:rPr>
                <w:rFonts w:hint="eastAsia"/>
                <w:sz w:val="18"/>
              </w:rPr>
              <w:t>貸与品目等</w:t>
            </w:r>
          </w:p>
        </w:tc>
        <w:tc>
          <w:tcPr>
            <w:tcW w:w="14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distribute"/>
              <w:rPr>
                <w:rFonts w:hint="eastAsia"/>
                <w:sz w:val="18"/>
              </w:rPr>
            </w:pPr>
            <w:r>
              <w:rPr>
                <w:rFonts w:hint="eastAsia"/>
                <w:sz w:val="18"/>
              </w:rPr>
              <w:t>品目</w:t>
            </w:r>
          </w:p>
        </w:tc>
        <w:tc>
          <w:tcPr>
            <w:tcW w:w="7472" w:type="dxa"/>
            <w:gridSpan w:val="2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ア</w:t>
            </w:r>
            <w:r>
              <w:rPr>
                <w:rFonts w:hint="eastAsia"/>
                <w:sz w:val="18"/>
              </w:rPr>
              <w:t xml:space="preserve">  </w:t>
            </w:r>
            <w:r>
              <w:rPr>
                <w:rFonts w:hint="eastAsia"/>
                <w:sz w:val="18"/>
              </w:rPr>
              <w:t>車いす及び車いす付属品</w:t>
            </w:r>
          </w:p>
          <w:p>
            <w:pPr>
              <w:pStyle w:val="0"/>
              <w:rPr>
                <w:rFonts w:hint="eastAsia"/>
                <w:sz w:val="18"/>
              </w:rPr>
            </w:pPr>
            <w:r>
              <w:rPr>
                <w:rFonts w:hint="eastAsia"/>
                <w:sz w:val="18"/>
              </w:rPr>
              <w:t>イ</w:t>
            </w:r>
            <w:r>
              <w:rPr>
                <w:rFonts w:hint="eastAsia"/>
                <w:sz w:val="18"/>
              </w:rPr>
              <w:t xml:space="preserve">  </w:t>
            </w:r>
            <w:r>
              <w:rPr>
                <w:rFonts w:hint="eastAsia"/>
                <w:sz w:val="18"/>
              </w:rPr>
              <w:t>特殊寝台及び特殊寝台付属品</w:t>
            </w:r>
          </w:p>
          <w:p>
            <w:pPr>
              <w:pStyle w:val="0"/>
              <w:rPr>
                <w:rFonts w:hint="eastAsia"/>
                <w:sz w:val="18"/>
              </w:rPr>
            </w:pPr>
            <w:r>
              <w:rPr>
                <w:rFonts w:hint="eastAsia"/>
                <w:sz w:val="18"/>
              </w:rPr>
              <w:t>ウ</w:t>
            </w:r>
            <w:r>
              <w:rPr>
                <w:rFonts w:hint="eastAsia"/>
                <w:sz w:val="18"/>
              </w:rPr>
              <w:t xml:space="preserve">  </w:t>
            </w:r>
            <w:r>
              <w:rPr>
                <w:rFonts w:hint="eastAsia"/>
                <w:sz w:val="18"/>
              </w:rPr>
              <w:t>床ずれ防止用具及び体位変換器</w:t>
            </w:r>
          </w:p>
          <w:p>
            <w:pPr>
              <w:pStyle w:val="0"/>
              <w:rPr>
                <w:rFonts w:hint="eastAsia"/>
                <w:sz w:val="18"/>
              </w:rPr>
            </w:pPr>
            <w:r>
              <w:rPr>
                <w:rFonts w:hint="eastAsia"/>
                <w:sz w:val="18"/>
              </w:rPr>
              <w:t>エ</w:t>
            </w:r>
            <w:r>
              <w:rPr>
                <w:rFonts w:hint="eastAsia"/>
                <w:sz w:val="18"/>
              </w:rPr>
              <w:t xml:space="preserve">  </w:t>
            </w:r>
            <w:r>
              <w:rPr>
                <w:rFonts w:hint="eastAsia"/>
                <w:sz w:val="18"/>
              </w:rPr>
              <w:t>認知症老人徘徊感知器</w:t>
            </w:r>
          </w:p>
          <w:p>
            <w:pPr>
              <w:pStyle w:val="0"/>
              <w:rPr>
                <w:rFonts w:hint="eastAsia"/>
                <w:sz w:val="18"/>
              </w:rPr>
            </w:pPr>
            <w:r>
              <w:rPr>
                <w:rFonts w:hint="eastAsia"/>
                <w:sz w:val="18"/>
              </w:rPr>
              <w:t>オ</w:t>
            </w:r>
            <w:r>
              <w:rPr>
                <w:rFonts w:hint="eastAsia"/>
                <w:sz w:val="18"/>
              </w:rPr>
              <w:t xml:space="preserve">  </w:t>
            </w:r>
            <w:r>
              <w:rPr>
                <w:rFonts w:hint="eastAsia"/>
                <w:sz w:val="18"/>
              </w:rPr>
              <w:t>移動用リフト（つり具の部分を除く）</w:t>
            </w:r>
            <w:r>
              <w:rPr>
                <w:rFonts w:hint="eastAsia"/>
                <w:sz w:val="18"/>
              </w:rPr>
              <w:t xml:space="preserve">  </w:t>
            </w:r>
          </w:p>
          <w:p>
            <w:pPr>
              <w:pStyle w:val="0"/>
              <w:rPr>
                <w:rFonts w:hint="eastAsia"/>
                <w:sz w:val="18"/>
              </w:rPr>
            </w:pPr>
            <w:r>
              <w:rPr>
                <w:rFonts w:hint="eastAsia"/>
                <w:sz w:val="18"/>
              </w:rPr>
              <w:t>カ　自動排泄処理装置</w:t>
            </w:r>
            <w:r>
              <w:rPr>
                <w:rFonts w:hint="eastAsia"/>
                <w:sz w:val="18"/>
              </w:rPr>
              <w:t xml:space="preserve">          </w:t>
            </w:r>
            <w:r>
              <w:rPr>
                <w:rFonts w:hint="eastAsia"/>
                <w:sz w:val="18"/>
              </w:rPr>
              <w:t>　　　　　　　　　　　</w:t>
            </w:r>
            <w:r>
              <w:rPr>
                <w:rFonts w:hint="eastAsia"/>
                <w:sz w:val="18"/>
              </w:rPr>
              <w:t xml:space="preserve"> </w:t>
            </w:r>
            <w:r>
              <w:rPr>
                <w:rFonts w:hint="eastAsia"/>
                <w:sz w:val="18"/>
              </w:rPr>
              <w:t>（該当する項目に○）</w:t>
            </w:r>
          </w:p>
        </w:tc>
      </w:tr>
      <w:tr>
        <w:trPr/>
        <w:tc>
          <w:tcPr>
            <w:tcW w:w="4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napToGrid w:val="0"/>
              <w:jc w:val="center"/>
              <w:rPr>
                <w:rFonts w:hint="eastAsia"/>
                <w:sz w:val="18"/>
              </w:rPr>
            </w:pPr>
          </w:p>
        </w:tc>
        <w:tc>
          <w:tcPr>
            <w:tcW w:w="14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18"/>
              </w:rPr>
            </w:pPr>
            <w:r>
              <w:rPr>
                <w:rFonts w:hint="eastAsia"/>
                <w:sz w:val="18"/>
              </w:rPr>
              <w:t>開始年月日</w:t>
            </w:r>
          </w:p>
        </w:tc>
        <w:tc>
          <w:tcPr>
            <w:tcW w:w="7472" w:type="dxa"/>
            <w:gridSpan w:val="2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18"/>
              </w:rPr>
            </w:pPr>
            <w:r>
              <w:rPr>
                <w:rFonts w:hint="eastAsia"/>
                <w:sz w:val="18"/>
              </w:rPr>
              <w:t>令和</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trHeight w:val="378" w:hRule="atLeast"/>
        </w:trPr>
        <w:tc>
          <w:tcPr>
            <w:tcW w:w="4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napToGrid w:val="0"/>
              <w:jc w:val="center"/>
              <w:rPr>
                <w:rFonts w:hint="eastAsia"/>
                <w:sz w:val="18"/>
              </w:rPr>
            </w:pPr>
          </w:p>
        </w:tc>
        <w:tc>
          <w:tcPr>
            <w:tcW w:w="14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18"/>
              </w:rPr>
            </w:pPr>
            <w:r>
              <w:rPr>
                <w:rFonts w:hint="eastAsia"/>
                <w:sz w:val="18"/>
              </w:rPr>
              <w:t>貸与事業者</w:t>
            </w:r>
          </w:p>
        </w:tc>
        <w:tc>
          <w:tcPr>
            <w:tcW w:w="7472" w:type="dxa"/>
            <w:gridSpan w:val="2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18"/>
              </w:rPr>
            </w:pPr>
          </w:p>
        </w:tc>
      </w:tr>
      <w:tr>
        <w:trPr>
          <w:trHeight w:val="347" w:hRule="atLeast"/>
        </w:trPr>
        <w:tc>
          <w:tcPr>
            <w:tcW w:w="4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snapToGrid w:val="0"/>
              <w:jc w:val="center"/>
              <w:rPr>
                <w:rFonts w:hint="eastAsia"/>
                <w:sz w:val="18"/>
              </w:rPr>
            </w:pPr>
          </w:p>
        </w:tc>
        <w:tc>
          <w:tcPr>
            <w:tcW w:w="14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18"/>
              </w:rPr>
            </w:pPr>
            <w:r>
              <w:rPr>
                <w:rFonts w:hint="eastAsia"/>
                <w:sz w:val="18"/>
              </w:rPr>
              <w:t>事業者番号</w:t>
            </w:r>
          </w:p>
        </w:tc>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18"/>
              </w:rPr>
            </w:pPr>
          </w:p>
        </w:tc>
        <w:tc>
          <w:tcPr>
            <w:tcW w:w="5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18"/>
              </w:rPr>
            </w:pPr>
          </w:p>
        </w:tc>
        <w:tc>
          <w:tcPr>
            <w:tcW w:w="54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18"/>
              </w:rPr>
            </w:pPr>
          </w:p>
        </w:tc>
        <w:tc>
          <w:tcPr>
            <w:tcW w:w="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18"/>
              </w:rPr>
            </w:pPr>
          </w:p>
        </w:tc>
        <w:tc>
          <w:tcPr>
            <w:tcW w:w="5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18"/>
              </w:rPr>
            </w:pPr>
          </w:p>
        </w:tc>
        <w:tc>
          <w:tcPr>
            <w:tcW w:w="5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18"/>
              </w:rPr>
            </w:pPr>
          </w:p>
        </w:tc>
        <w:tc>
          <w:tcPr>
            <w:tcW w:w="52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18"/>
              </w:rPr>
            </w:pPr>
          </w:p>
        </w:tc>
        <w:tc>
          <w:tcPr>
            <w:tcW w:w="55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18"/>
              </w:rPr>
            </w:pPr>
          </w:p>
        </w:tc>
        <w:tc>
          <w:tcPr>
            <w:tcW w:w="52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18"/>
              </w:rPr>
            </w:pPr>
          </w:p>
        </w:tc>
        <w:tc>
          <w:tcPr>
            <w:tcW w:w="5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18"/>
              </w:rPr>
            </w:pPr>
          </w:p>
        </w:tc>
        <w:tc>
          <w:tcPr>
            <w:tcW w:w="2160"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18"/>
              </w:rPr>
            </w:pPr>
          </w:p>
        </w:tc>
      </w:tr>
      <w:tr>
        <w:trPr/>
        <w:tc>
          <w:tcPr>
            <w:tcW w:w="40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widowControl w:val="0"/>
              <w:adjustRightInd w:val="0"/>
              <w:snapToGrid w:val="0"/>
              <w:jc w:val="center"/>
              <w:rPr>
                <w:rFonts w:hint="eastAsia"/>
                <w:sz w:val="18"/>
              </w:rPr>
            </w:pPr>
            <w:r>
              <w:rPr>
                <w:rFonts w:hint="eastAsia"/>
                <w:sz w:val="18"/>
              </w:rPr>
              <w:t>医学的所見</w:t>
            </w:r>
          </w:p>
        </w:tc>
        <w:tc>
          <w:tcPr>
            <w:tcW w:w="14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distribute"/>
              <w:rPr>
                <w:rFonts w:hint="eastAsia"/>
                <w:sz w:val="18"/>
              </w:rPr>
            </w:pPr>
            <w:r>
              <w:rPr>
                <w:rFonts w:hint="eastAsia"/>
                <w:sz w:val="18"/>
              </w:rPr>
              <w:t>該当する状態</w:t>
            </w:r>
          </w:p>
        </w:tc>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4"/>
              </w:rPr>
            </w:pPr>
            <w:r>
              <w:rPr>
                <w:rFonts w:hint="eastAsia"/>
                <w:sz w:val="24"/>
              </w:rPr>
              <w:t>□</w:t>
            </w:r>
          </w:p>
        </w:tc>
        <w:tc>
          <w:tcPr>
            <w:tcW w:w="7020" w:type="dxa"/>
            <w:gridSpan w:val="21"/>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ind w:left="353" w:hanging="353" w:hangingChars="200"/>
              <w:rPr>
                <w:rFonts w:hint="eastAsia"/>
                <w:sz w:val="18"/>
              </w:rPr>
            </w:pPr>
            <w:r>
              <w:rPr>
                <w:rFonts w:hint="eastAsia"/>
                <w:sz w:val="18"/>
              </w:rPr>
              <w:t>ⅰ）疾病その他の原因により、状態が変動しやすく、日によって又は時間帯によって、頻繁に第２３号告示第１９号のイに該当する者</w:t>
            </w:r>
          </w:p>
          <w:p>
            <w:pPr>
              <w:pStyle w:val="0"/>
              <w:widowControl w:val="0"/>
              <w:snapToGrid w:val="0"/>
              <w:ind w:left="360" w:hanging="360" w:hangingChars="200"/>
              <w:jc w:val="both"/>
              <w:rPr>
                <w:rFonts w:hint="eastAsia"/>
                <w:sz w:val="18"/>
              </w:rPr>
            </w:pPr>
            <w:r>
              <w:rPr>
                <w:rFonts w:hint="eastAsia"/>
                <w:sz w:val="18"/>
              </w:rPr>
              <w:t>（例</w:t>
            </w:r>
            <w:r>
              <w:rPr>
                <w:rFonts w:hint="eastAsia"/>
                <w:sz w:val="18"/>
              </w:rPr>
              <w:t xml:space="preserve">  </w:t>
            </w:r>
            <w:r>
              <w:rPr>
                <w:rFonts w:hint="eastAsia"/>
                <w:sz w:val="18"/>
              </w:rPr>
              <w:t>パーキンソン病の治療薬によるＯＮ・ＯＦＦ現象）</w:t>
            </w:r>
          </w:p>
        </w:tc>
      </w:tr>
      <w:tr>
        <w:trPr/>
        <w:tc>
          <w:tcPr>
            <w:tcW w:w="4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18"/>
              </w:rPr>
            </w:pPr>
          </w:p>
        </w:tc>
        <w:tc>
          <w:tcPr>
            <w:tcW w:w="14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18"/>
              </w:rPr>
            </w:pPr>
          </w:p>
        </w:tc>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4"/>
              </w:rPr>
            </w:pPr>
            <w:r>
              <w:rPr>
                <w:rFonts w:hint="eastAsia"/>
                <w:sz w:val="24"/>
              </w:rPr>
              <w:t>□</w:t>
            </w:r>
          </w:p>
        </w:tc>
        <w:tc>
          <w:tcPr>
            <w:tcW w:w="7020" w:type="dxa"/>
            <w:gridSpan w:val="21"/>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ind w:left="360" w:hanging="360" w:hangingChars="200"/>
              <w:jc w:val="both"/>
              <w:rPr>
                <w:rFonts w:hint="eastAsia"/>
                <w:sz w:val="18"/>
              </w:rPr>
            </w:pPr>
            <w:r>
              <w:rPr>
                <w:rFonts w:hint="eastAsia"/>
                <w:sz w:val="18"/>
              </w:rPr>
              <w:t>ⅱ）疾病その他の原因により、状態が急速に悪化し、短期間のうちに第２３号告示第１９号のイに該当するに至ることが確実に見込まれる者</w:t>
            </w:r>
          </w:p>
          <w:p>
            <w:pPr>
              <w:pStyle w:val="0"/>
              <w:widowControl w:val="0"/>
              <w:snapToGrid w:val="0"/>
              <w:ind w:left="570" w:leftChars="100" w:hanging="360" w:hangingChars="200"/>
              <w:jc w:val="both"/>
              <w:rPr>
                <w:rFonts w:hint="eastAsia"/>
                <w:sz w:val="18"/>
              </w:rPr>
            </w:pPr>
            <w:r>
              <w:rPr>
                <w:rFonts w:hint="eastAsia"/>
                <w:sz w:val="18"/>
              </w:rPr>
              <w:t>（例</w:t>
            </w:r>
            <w:r>
              <w:rPr>
                <w:rFonts w:hint="eastAsia"/>
                <w:sz w:val="18"/>
              </w:rPr>
              <w:t xml:space="preserve">  </w:t>
            </w:r>
            <w:r>
              <w:rPr>
                <w:rFonts w:hint="eastAsia"/>
                <w:sz w:val="18"/>
              </w:rPr>
              <w:t>がん末期の急速な状態悪化）</w:t>
            </w:r>
          </w:p>
        </w:tc>
      </w:tr>
      <w:tr>
        <w:trPr/>
        <w:tc>
          <w:tcPr>
            <w:tcW w:w="4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18"/>
              </w:rPr>
            </w:pPr>
          </w:p>
        </w:tc>
        <w:tc>
          <w:tcPr>
            <w:tcW w:w="14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18"/>
              </w:rPr>
            </w:pPr>
          </w:p>
        </w:tc>
        <w:tc>
          <w:tcPr>
            <w:tcW w:w="4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4"/>
              </w:rPr>
            </w:pPr>
            <w:r>
              <w:rPr>
                <w:rFonts w:hint="eastAsia"/>
                <w:sz w:val="24"/>
              </w:rPr>
              <w:t>□</w:t>
            </w:r>
          </w:p>
        </w:tc>
        <w:tc>
          <w:tcPr>
            <w:tcW w:w="7020" w:type="dxa"/>
            <w:gridSpan w:val="21"/>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napToGrid w:val="0"/>
              <w:ind w:left="360" w:hanging="360" w:hangingChars="200"/>
              <w:jc w:val="both"/>
              <w:rPr>
                <w:rFonts w:hint="eastAsia"/>
                <w:sz w:val="18"/>
              </w:rPr>
            </w:pPr>
            <w:r>
              <w:rPr>
                <w:rFonts w:hint="eastAsia"/>
                <w:sz w:val="18"/>
              </w:rPr>
              <w:t>ⅲ）疾病その他の原因により、身体への重大な危険性又は症状の重篤化の回避等医学的判断から第２３号告示第１９号のイに該当すると判断できる者</w:t>
            </w:r>
          </w:p>
          <w:p>
            <w:pPr>
              <w:pStyle w:val="0"/>
              <w:widowControl w:val="0"/>
              <w:snapToGrid w:val="0"/>
              <w:ind w:left="570" w:leftChars="100" w:hanging="360" w:hangingChars="200"/>
              <w:jc w:val="both"/>
              <w:rPr>
                <w:rFonts w:hint="eastAsia"/>
                <w:sz w:val="16"/>
              </w:rPr>
            </w:pPr>
            <w:r>
              <w:rPr>
                <w:rFonts w:hint="eastAsia"/>
                <w:sz w:val="18"/>
              </w:rPr>
              <w:t>（例</w:t>
            </w:r>
            <w:r>
              <w:rPr>
                <w:rFonts w:hint="eastAsia"/>
                <w:sz w:val="18"/>
              </w:rPr>
              <w:t xml:space="preserve">  </w:t>
            </w:r>
            <w:r>
              <w:rPr>
                <w:rFonts w:hint="eastAsia"/>
                <w:sz w:val="18"/>
              </w:rPr>
              <w:t>ぜんそく発作等による呼吸不全、心疾患による心不全、嚥下障害による誤嚥性肺炎等の回避）</w:t>
            </w:r>
          </w:p>
        </w:tc>
      </w:tr>
      <w:tr>
        <w:trPr>
          <w:trHeight w:val="506" w:hRule="atLeast"/>
        </w:trPr>
        <w:tc>
          <w:tcPr>
            <w:tcW w:w="4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rPr>
                <w:rFonts w:hint="eastAsia"/>
              </w:rPr>
            </w:pPr>
          </w:p>
        </w:tc>
        <w:tc>
          <w:tcPr>
            <w:tcW w:w="141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jc w:val="distribute"/>
              <w:rPr>
                <w:rFonts w:hint="eastAsia"/>
                <w:sz w:val="18"/>
              </w:rPr>
            </w:pPr>
            <w:r>
              <w:rPr>
                <w:rFonts w:hint="eastAsia"/>
                <w:sz w:val="18"/>
              </w:rPr>
              <w:t>意見を求めた担当医又は主治医意見書を記載した医師</w:t>
            </w:r>
          </w:p>
        </w:tc>
        <w:tc>
          <w:tcPr>
            <w:tcW w:w="1504"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ind w:left="360" w:hanging="360" w:hangingChars="200"/>
              <w:jc w:val="distribute"/>
              <w:rPr>
                <w:rFonts w:hint="eastAsia"/>
                <w:sz w:val="18"/>
              </w:rPr>
            </w:pPr>
            <w:r>
              <w:rPr>
                <w:rFonts w:hint="eastAsia"/>
                <w:sz w:val="18"/>
              </w:rPr>
              <w:t>氏名</w:t>
            </w:r>
          </w:p>
        </w:tc>
        <w:tc>
          <w:tcPr>
            <w:tcW w:w="5968" w:type="dxa"/>
            <w:gridSpan w:val="19"/>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ind w:left="360" w:hanging="360" w:hangingChars="200"/>
              <w:jc w:val="both"/>
              <w:rPr>
                <w:rFonts w:hint="eastAsia"/>
                <w:sz w:val="18"/>
              </w:rPr>
            </w:pPr>
          </w:p>
        </w:tc>
      </w:tr>
      <w:tr>
        <w:trPr>
          <w:trHeight w:val="645" w:hRule="atLeast"/>
        </w:trPr>
        <w:tc>
          <w:tcPr>
            <w:tcW w:w="40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rPr>
                <w:rFonts w:hint="eastAsia"/>
              </w:rPr>
            </w:pPr>
          </w:p>
        </w:tc>
        <w:tc>
          <w:tcPr>
            <w:tcW w:w="141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18"/>
              </w:rPr>
            </w:pPr>
          </w:p>
        </w:tc>
        <w:tc>
          <w:tcPr>
            <w:tcW w:w="1504"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ind w:left="360" w:hanging="360" w:hangingChars="200"/>
              <w:jc w:val="distribute"/>
              <w:rPr>
                <w:rFonts w:hint="eastAsia"/>
                <w:sz w:val="18"/>
              </w:rPr>
            </w:pPr>
            <w:r>
              <w:rPr>
                <w:rFonts w:hint="eastAsia"/>
                <w:sz w:val="18"/>
              </w:rPr>
              <w:t>医療機関名</w:t>
            </w:r>
          </w:p>
        </w:tc>
        <w:tc>
          <w:tcPr>
            <w:tcW w:w="5968" w:type="dxa"/>
            <w:gridSpan w:val="19"/>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ind w:left="360" w:hanging="360" w:hangingChars="200"/>
              <w:jc w:val="both"/>
              <w:rPr>
                <w:rFonts w:hint="eastAsia"/>
                <w:sz w:val="18"/>
              </w:rPr>
            </w:pPr>
          </w:p>
          <w:p>
            <w:pPr>
              <w:pStyle w:val="0"/>
              <w:widowControl w:val="0"/>
              <w:snapToGrid w:val="0"/>
              <w:ind w:left="360" w:hanging="360" w:hangingChars="200"/>
              <w:jc w:val="both"/>
              <w:rPr>
                <w:rFonts w:hint="eastAsia"/>
                <w:sz w:val="18"/>
              </w:rPr>
            </w:pPr>
          </w:p>
          <w:p>
            <w:pPr>
              <w:pStyle w:val="0"/>
              <w:widowControl w:val="0"/>
              <w:snapToGrid w:val="0"/>
              <w:ind w:left="780" w:leftChars="200" w:hanging="360" w:hangingChars="200"/>
              <w:jc w:val="center"/>
              <w:rPr>
                <w:rFonts w:hint="eastAsia"/>
                <w:sz w:val="18"/>
              </w:rPr>
            </w:pPr>
            <w:r>
              <w:rPr>
                <w:rFonts w:hint="eastAsia"/>
                <w:sz w:val="18"/>
              </w:rPr>
              <w:t>電話（</w:t>
            </w:r>
            <w:r>
              <w:rPr>
                <w:rFonts w:hint="eastAsia"/>
                <w:sz w:val="18"/>
              </w:rPr>
              <w:t xml:space="preserve">          </w:t>
            </w:r>
            <w:r>
              <w:rPr>
                <w:rFonts w:hint="eastAsia"/>
                <w:sz w:val="18"/>
              </w:rPr>
              <w:t>）</w:t>
            </w:r>
            <w:r>
              <w:rPr>
                <w:rFonts w:hint="eastAsia"/>
                <w:sz w:val="18"/>
              </w:rPr>
              <w:t xml:space="preserve">      </w:t>
            </w:r>
            <w:r>
              <w:rPr>
                <w:rFonts w:hint="eastAsia"/>
                <w:sz w:val="18"/>
              </w:rPr>
              <w:t>－</w:t>
            </w:r>
          </w:p>
        </w:tc>
      </w:tr>
    </w:tbl>
    <w:p>
      <w:pPr>
        <w:pStyle w:val="0"/>
        <w:ind w:leftChars="0" w:right="-674" w:rightChars="-321" w:hanging="1296" w:hangingChars="720"/>
        <w:rPr>
          <w:rFonts w:hint="eastAsia"/>
          <w:sz w:val="18"/>
        </w:rPr>
      </w:pPr>
      <w:r>
        <w:rPr>
          <w:rFonts w:hint="eastAsia"/>
          <w:sz w:val="18"/>
        </w:rPr>
        <w:t>※添付資料</w:t>
      </w:r>
      <w:r>
        <w:rPr>
          <w:rFonts w:hint="eastAsia"/>
          <w:sz w:val="18"/>
        </w:rPr>
        <w:t xml:space="preserve">(1) </w:t>
      </w:r>
      <w:r>
        <w:rPr>
          <w:rFonts w:hint="eastAsia"/>
          <w:sz w:val="18"/>
        </w:rPr>
        <w:t>主治医意見書、診断書又は介護支援専門員が聴取した居宅サービス計画に記載する医師の所見等</w:t>
      </w:r>
    </w:p>
    <w:p>
      <w:pPr>
        <w:pStyle w:val="0"/>
        <w:ind w:left="901" w:leftChars="429" w:right="0" w:rightChars="0" w:firstLineChars="0"/>
        <w:rPr>
          <w:rFonts w:hint="eastAsia"/>
          <w:sz w:val="18"/>
        </w:rPr>
      </w:pPr>
      <w:r>
        <w:rPr>
          <w:rFonts w:hint="eastAsia"/>
          <w:sz w:val="18"/>
        </w:rPr>
        <w:t xml:space="preserve">(2) </w:t>
      </w:r>
      <w:r>
        <w:rPr>
          <w:rFonts w:hint="eastAsia"/>
          <w:sz w:val="18"/>
        </w:rPr>
        <w:t>居宅サービス計画書（</w:t>
      </w:r>
      <w:r>
        <w:rPr>
          <w:rFonts w:hint="eastAsia"/>
          <w:sz w:val="18"/>
        </w:rPr>
        <w:t>1</w:t>
      </w:r>
      <w:r>
        <w:rPr>
          <w:rFonts w:hint="eastAsia"/>
          <w:sz w:val="18"/>
        </w:rPr>
        <w:t>～</w:t>
      </w:r>
      <w:r>
        <w:rPr>
          <w:rFonts w:hint="eastAsia"/>
          <w:sz w:val="18"/>
        </w:rPr>
        <w:t>4</w:t>
      </w:r>
      <w:r>
        <w:rPr>
          <w:rFonts w:hint="eastAsia"/>
          <w:sz w:val="18"/>
        </w:rPr>
        <w:t>表）又は介護予防サービス・計画書の写し</w:t>
      </w:r>
    </w:p>
    <w:p>
      <w:pPr>
        <w:pStyle w:val="0"/>
        <w:ind w:left="901" w:leftChars="429" w:right="0" w:rightChars="0" w:firstLineChars="0"/>
        <w:rPr>
          <w:rFonts w:hint="eastAsia"/>
          <w:sz w:val="18"/>
        </w:rPr>
      </w:pPr>
      <w:r>
        <w:rPr>
          <w:rFonts w:hint="eastAsia"/>
          <w:sz w:val="18"/>
        </w:rPr>
        <w:t xml:space="preserve">(3) </w:t>
      </w:r>
      <w:r>
        <w:rPr>
          <w:rFonts w:hint="eastAsia"/>
          <w:sz w:val="18"/>
        </w:rPr>
        <w:t>サービス担当者会議記録の写し</w:t>
      </w:r>
    </w:p>
    <w:p>
      <w:pPr>
        <w:pStyle w:val="0"/>
        <w:ind w:left="901" w:leftChars="429" w:right="0" w:rightChars="0" w:firstLineChars="0"/>
        <w:rPr>
          <w:rFonts w:hint="eastAsia"/>
          <w:sz w:val="18"/>
        </w:rPr>
      </w:pPr>
      <w:r>
        <w:rPr>
          <w:rFonts w:hint="eastAsia"/>
          <w:sz w:val="18"/>
        </w:rPr>
        <w:t xml:space="preserve">(4) </w:t>
      </w:r>
      <w:r>
        <w:rPr>
          <w:rFonts w:hint="eastAsia"/>
          <w:sz w:val="18"/>
        </w:rPr>
        <w:t>アセスメントシートの写し</w:t>
      </w:r>
      <w:bookmarkStart w:id="0" w:name="_GoBack"/>
      <w:bookmarkEnd w:id="0"/>
    </w:p>
    <w:tbl>
      <w:tblPr>
        <w:tblStyle w:val="11"/>
        <w:tblW w:w="9295"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06"/>
        <w:gridCol w:w="1414"/>
        <w:gridCol w:w="3458"/>
        <w:gridCol w:w="1007"/>
        <w:gridCol w:w="1001"/>
        <w:gridCol w:w="1004"/>
        <w:gridCol w:w="1005"/>
      </w:tblGrid>
      <w:tr>
        <w:trPr>
          <w:trHeight w:val="455" w:hRule="atLeast"/>
        </w:trPr>
        <w:tc>
          <w:tcPr>
            <w:tcW w:w="40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8"/>
              </w:rPr>
              <w:t>市記入欄</w:t>
            </w:r>
          </w:p>
        </w:tc>
        <w:tc>
          <w:tcPr>
            <w:tcW w:w="141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eastAsia"/>
                <w:sz w:val="18"/>
              </w:rPr>
            </w:pPr>
            <w:r>
              <w:rPr>
                <w:rFonts w:hint="eastAsia"/>
                <w:sz w:val="18"/>
              </w:rPr>
              <w:t>確認結果</w:t>
            </w:r>
          </w:p>
        </w:tc>
        <w:tc>
          <w:tcPr>
            <w:tcW w:w="345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eastAsia"/>
                <w:sz w:val="18"/>
              </w:rPr>
            </w:pPr>
            <w:r>
              <w:rPr>
                <w:rFonts w:hint="eastAsia"/>
                <w:sz w:val="18"/>
              </w:rPr>
              <w:t>確認</w:t>
            </w:r>
            <w:r>
              <w:rPr>
                <w:rFonts w:hint="eastAsia"/>
                <w:sz w:val="18"/>
              </w:rPr>
              <w:t xml:space="preserve">  </w:t>
            </w:r>
            <w:r>
              <w:rPr>
                <w:rFonts w:hint="eastAsia"/>
                <w:sz w:val="18"/>
              </w:rPr>
              <w:t>・</w:t>
            </w:r>
            <w:r>
              <w:rPr>
                <w:rFonts w:hint="eastAsia"/>
                <w:sz w:val="18"/>
              </w:rPr>
              <w:t xml:space="preserve">  </w:t>
            </w:r>
            <w:r>
              <w:rPr>
                <w:rFonts w:hint="eastAsia"/>
                <w:sz w:val="18"/>
              </w:rPr>
              <w:t>否認</w:t>
            </w:r>
          </w:p>
        </w:tc>
        <w:tc>
          <w:tcPr>
            <w:tcW w:w="100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eastAsia"/>
                <w:sz w:val="18"/>
              </w:rPr>
            </w:pPr>
            <w:r>
              <w:rPr>
                <w:rFonts w:hint="eastAsia"/>
                <w:sz w:val="18"/>
              </w:rPr>
              <w:t>決裁</w:t>
            </w:r>
          </w:p>
        </w:tc>
        <w:tc>
          <w:tcPr>
            <w:tcW w:w="3010"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eastAsia"/>
                <w:sz w:val="18"/>
              </w:rPr>
            </w:pPr>
            <w:r>
              <w:rPr>
                <w:rFonts w:hint="eastAsia"/>
                <w:sz w:val="18"/>
              </w:rPr>
              <w:t>令和</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trPr>
          <w:trHeight w:val="295" w:hRule="atLeast"/>
        </w:trPr>
        <w:tc>
          <w:tcPr>
            <w:tcW w:w="406"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p>
        </w:tc>
        <w:tc>
          <w:tcPr>
            <w:tcW w:w="141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distribute"/>
              <w:rPr>
                <w:rFonts w:hint="eastAsia"/>
                <w:sz w:val="18"/>
              </w:rPr>
            </w:pPr>
            <w:r>
              <w:rPr>
                <w:rFonts w:hint="eastAsia"/>
                <w:sz w:val="18"/>
              </w:rPr>
              <w:t>理由</w:t>
            </w:r>
          </w:p>
        </w:tc>
        <w:tc>
          <w:tcPr>
            <w:tcW w:w="345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eastAsia"/>
                <w:sz w:val="18"/>
              </w:rPr>
            </w:pPr>
          </w:p>
        </w:tc>
        <w:tc>
          <w:tcPr>
            <w:tcW w:w="100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eastAsia"/>
                <w:sz w:val="18"/>
              </w:rPr>
            </w:pPr>
            <w:r>
              <w:rPr>
                <w:rFonts w:hint="eastAsia"/>
                <w:sz w:val="18"/>
              </w:rPr>
              <w:t>課長</w:t>
            </w:r>
          </w:p>
        </w:tc>
        <w:tc>
          <w:tcPr>
            <w:tcW w:w="100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eastAsia"/>
                <w:sz w:val="18"/>
              </w:rPr>
            </w:pPr>
            <w:r>
              <w:rPr>
                <w:rFonts w:hint="eastAsia"/>
                <w:sz w:val="18"/>
              </w:rPr>
              <w:t>係長</w:t>
            </w:r>
          </w:p>
        </w:tc>
        <w:tc>
          <w:tcPr>
            <w:tcW w:w="100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eastAsia"/>
                <w:sz w:val="18"/>
              </w:rPr>
            </w:pPr>
            <w:r>
              <w:rPr>
                <w:rFonts w:hint="eastAsia"/>
                <w:sz w:val="18"/>
              </w:rPr>
              <w:t>課員</w:t>
            </w:r>
          </w:p>
        </w:tc>
        <w:tc>
          <w:tcPr>
            <w:tcW w:w="100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eastAsia"/>
                <w:sz w:val="18"/>
              </w:rPr>
            </w:pPr>
            <w:r>
              <w:rPr>
                <w:rFonts w:hint="eastAsia"/>
                <w:sz w:val="18"/>
              </w:rPr>
              <w:t>担当</w:t>
            </w:r>
          </w:p>
        </w:tc>
      </w:tr>
      <w:tr>
        <w:trPr>
          <w:trHeight w:val="873" w:hRule="atLeast"/>
        </w:trPr>
        <w:tc>
          <w:tcPr>
            <w:tcW w:w="40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5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0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sz w:val="18"/>
              </w:rPr>
            </w:pPr>
          </w:p>
        </w:tc>
        <w:tc>
          <w:tcPr>
            <w:tcW w:w="10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sz w:val="18"/>
              </w:rPr>
            </w:pPr>
          </w:p>
        </w:tc>
        <w:tc>
          <w:tcPr>
            <w:tcW w:w="1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sz w:val="18"/>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sz w:val="18"/>
              </w:rPr>
            </w:pPr>
          </w:p>
        </w:tc>
      </w:tr>
    </w:tbl>
    <w:p>
      <w:pPr>
        <w:pStyle w:val="0"/>
        <w:rPr>
          <w:rFonts w:hint="eastAsia"/>
        </w:rPr>
      </w:pPr>
    </w:p>
    <w:sectPr>
      <w:pgSz w:w="11906" w:h="16838"/>
      <w:pgMar w:top="851" w:right="1701" w:bottom="624" w:left="1701" w:header="720" w:footer="720" w:gutter="0"/>
      <w:cols w:space="720"/>
      <w:textDirection w:val="lrTb"/>
      <w:docGrid w:type="lines" w:linePitch="3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707</TotalTime>
  <Pages>3</Pages>
  <Words>5</Words>
  <Characters>1596</Characters>
  <Application>JUST Note</Application>
  <Lines>575</Lines>
  <Paragraphs>126</Paragraphs>
  <CharactersWithSpaces>1733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富介第　　　号</dc:title>
  <dc:creator>U35343</dc:creator>
  <cp:lastModifiedBy>松本　和美</cp:lastModifiedBy>
  <cp:lastPrinted>2020-03-13T03:08:00Z</cp:lastPrinted>
  <dcterms:created xsi:type="dcterms:W3CDTF">2007-08-09T01:17:00Z</dcterms:created>
  <dcterms:modified xsi:type="dcterms:W3CDTF">2020-03-14T09:20:54Z</dcterms:modified>
  <cp:revision>14</cp:revision>
</cp:coreProperties>
</file>