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85" w:rsidRPr="000E4885" w:rsidRDefault="00EB3EEF" w:rsidP="000E4885">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6042660" cy="1009650"/>
                <wp:effectExtent l="0" t="0" r="15240" b="19050"/>
                <wp:wrapTight wrapText="bothSides">
                  <wp:wrapPolygon edited="0">
                    <wp:start x="0" y="0"/>
                    <wp:lineTo x="0" y="21600"/>
                    <wp:lineTo x="21586" y="21600"/>
                    <wp:lineTo x="21586"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6042660" cy="1009650"/>
                        </a:xfrm>
                        <a:prstGeom prst="rect">
                          <a:avLst/>
                        </a:prstGeom>
                        <a:solidFill>
                          <a:sysClr val="window" lastClr="FFFFFF"/>
                        </a:solidFill>
                        <a:ln w="6350">
                          <a:solidFill>
                            <a:schemeClr val="tx1"/>
                          </a:solidFill>
                        </a:ln>
                      </wps:spPr>
                      <wps:txbx>
                        <w:txbxContent>
                          <w:p w:rsidR="00EB3EEF" w:rsidRPr="00C94EBC" w:rsidRDefault="00EB3EEF" w:rsidP="00EB3EEF">
                            <w:pPr>
                              <w:spacing w:line="280" w:lineRule="exact"/>
                              <w:ind w:firstLineChars="100" w:firstLine="210"/>
                              <w:rPr>
                                <w:rFonts w:asciiTheme="majorEastAsia" w:eastAsiaTheme="majorEastAsia" w:hAnsiTheme="majorEastAsia"/>
                              </w:rPr>
                            </w:pPr>
                            <w:r w:rsidRPr="00C94EBC">
                              <w:rPr>
                                <w:rFonts w:asciiTheme="majorEastAsia" w:eastAsiaTheme="majorEastAsia" w:hAnsiTheme="majorEastAsia" w:hint="eastAsia"/>
                              </w:rPr>
                              <w:t>令和５年1</w:t>
                            </w:r>
                            <w:r w:rsidRPr="00C94EBC">
                              <w:rPr>
                                <w:rFonts w:asciiTheme="majorEastAsia" w:eastAsiaTheme="majorEastAsia" w:hAnsiTheme="majorEastAsia"/>
                              </w:rPr>
                              <w:t>0</w:t>
                            </w:r>
                            <w:r w:rsidRPr="00C94EBC">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B3EEF" w:rsidRPr="00C94EBC" w:rsidRDefault="00EB3EEF" w:rsidP="00EB3EEF">
                            <w:pPr>
                              <w:spacing w:line="280" w:lineRule="exact"/>
                              <w:rPr>
                                <w:rFonts w:asciiTheme="majorEastAsia" w:eastAsiaTheme="majorEastAsia" w:hAnsiTheme="majorEastAsia"/>
                              </w:rPr>
                            </w:pPr>
                          </w:p>
                          <w:p w:rsidR="00EB3EEF" w:rsidRPr="00C94EBC" w:rsidRDefault="00EB3EEF" w:rsidP="00EB3EEF">
                            <w:pPr>
                              <w:spacing w:line="280" w:lineRule="exact"/>
                              <w:ind w:firstLineChars="100" w:firstLine="280"/>
                              <w:rPr>
                                <w:rFonts w:asciiTheme="majorEastAsia" w:eastAsiaTheme="majorEastAsia" w:hAnsiTheme="majorEastAsia"/>
                              </w:rPr>
                            </w:pPr>
                            <w:r w:rsidRPr="00C94EBC">
                              <w:rPr>
                                <w:rFonts w:asciiTheme="majorEastAsia" w:eastAsiaTheme="majorEastAsia" w:hAnsiTheme="majorEastAsia" w:hint="eastAsia"/>
                                <w:sz w:val="28"/>
                                <w:szCs w:val="32"/>
                              </w:rPr>
                              <w:t xml:space="preserve">□ </w:t>
                            </w:r>
                            <w:r w:rsidRPr="00C94EBC">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pt;margin-top:-.3pt;width:475.8pt;height:7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" fillcolor="window" strokecolor="black [3213]" strokeweight=".5pt">
                <v:textbox>
                  <w:txbxContent>
                    <w:p w:rsidR="00EB3EEF" w:rsidRPr="00C94EBC" w:rsidRDefault="00EB3EEF" w:rsidP="00EB3EEF">
                      <w:pPr>
                        <w:spacing w:line="280" w:lineRule="exact"/>
                        <w:ind w:firstLineChars="100" w:firstLine="210"/>
                        <w:rPr>
                          <w:rFonts w:asciiTheme="majorEastAsia" w:eastAsiaTheme="majorEastAsia" w:hAnsiTheme="majorEastAsia"/>
                        </w:rPr>
                      </w:pPr>
                      <w:r w:rsidRPr="00C94EBC">
                        <w:rPr>
                          <w:rFonts w:asciiTheme="majorEastAsia" w:eastAsiaTheme="majorEastAsia" w:hAnsiTheme="majorEastAsia" w:hint="eastAsia"/>
                        </w:rPr>
                        <w:t>令和５年1</w:t>
                      </w:r>
                      <w:r w:rsidRPr="00C94EBC">
                        <w:rPr>
                          <w:rFonts w:asciiTheme="majorEastAsia" w:eastAsiaTheme="majorEastAsia" w:hAnsiTheme="majorEastAsia"/>
                        </w:rPr>
                        <w:t>0</w:t>
                      </w:r>
                      <w:r w:rsidRPr="00C94EBC">
                        <w:rPr>
                          <w:rFonts w:asciiTheme="majorEastAsia" w:eastAsiaTheme="majorEastAsia" w:hAnsiTheme="majorEastAsia"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B3EEF" w:rsidRPr="00C94EBC" w:rsidRDefault="00EB3EEF" w:rsidP="00EB3EEF">
                      <w:pPr>
                        <w:spacing w:line="280" w:lineRule="exact"/>
                        <w:rPr>
                          <w:rFonts w:asciiTheme="majorEastAsia" w:eastAsiaTheme="majorEastAsia" w:hAnsiTheme="majorEastAsia"/>
                        </w:rPr>
                      </w:pPr>
                    </w:p>
                    <w:p w:rsidR="00EB3EEF" w:rsidRPr="00C94EBC" w:rsidRDefault="00EB3EEF" w:rsidP="00EB3EEF">
                      <w:pPr>
                        <w:spacing w:line="280" w:lineRule="exact"/>
                        <w:ind w:firstLineChars="100" w:firstLine="280"/>
                        <w:rPr>
                          <w:rFonts w:asciiTheme="majorEastAsia" w:eastAsiaTheme="majorEastAsia" w:hAnsiTheme="majorEastAsia"/>
                        </w:rPr>
                      </w:pPr>
                      <w:r w:rsidRPr="00C94EBC">
                        <w:rPr>
                          <w:rFonts w:asciiTheme="majorEastAsia" w:eastAsiaTheme="majorEastAsia" w:hAnsiTheme="majorEastAsia" w:hint="eastAsia"/>
                          <w:sz w:val="28"/>
                          <w:szCs w:val="32"/>
                        </w:rPr>
                        <w:t xml:space="preserve">□ </w:t>
                      </w:r>
                      <w:r w:rsidRPr="00C94EBC">
                        <w:rPr>
                          <w:rFonts w:asciiTheme="majorEastAsia" w:eastAsiaTheme="majorEastAsia" w:hAnsiTheme="majorEastAsia" w:hint="eastAsia"/>
                        </w:rPr>
                        <w:t>当該申請は既存融資の借換を目的とした申請です。</w:t>
                      </w:r>
                    </w:p>
                  </w:txbxContent>
                </v:textbox>
                <w10:wrap type="tight"/>
              </v:shape>
            </w:pict>
          </mc:Fallback>
        </mc:AlternateContent>
      </w:r>
      <w:r w:rsidR="00331088">
        <w:rPr>
          <w:rFonts w:ascii="ＭＳ ゴシック" w:eastAsia="ＭＳ ゴシック" w:hAnsi="ＭＳ ゴシック" w:cs="Times New Roman" w:hint="eastAsia"/>
          <w:color w:val="000000"/>
          <w:kern w:val="0"/>
          <w:szCs w:val="20"/>
        </w:rPr>
        <w:t>様式第４－③</w:t>
      </w:r>
      <w:bookmarkStart w:id="0" w:name="_GoBack"/>
      <w:bookmarkEnd w:id="0"/>
      <w:r>
        <w:rPr>
          <w:rFonts w:ascii="ＭＳ ゴシック" w:eastAsia="ＭＳ ゴシック" w:hAnsi="ＭＳ ゴシック" w:cs="Times New Roman" w:hint="eastAsia"/>
          <w:color w:val="000000"/>
          <w:kern w:val="0"/>
          <w:szCs w:val="20"/>
        </w:rPr>
        <w:t>（</w:t>
      </w:r>
      <w:r>
        <w:rPr>
          <w:rFonts w:ascii="ＭＳ Ｐゴシック" w:eastAsia="ＭＳ Ｐゴシック" w:hAnsi="ＭＳ Ｐゴシック" w:hint="eastAsia"/>
          <w:color w:val="000000"/>
          <w:sz w:val="22"/>
        </w:rPr>
        <w:t>創業者等運用緩和　最近１ヶ月と最近３ヶ月比較）</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E4885" w:rsidRPr="000E4885" w:rsidTr="000E4885">
        <w:tc>
          <w:tcPr>
            <w:tcW w:w="9639" w:type="dxa"/>
            <w:tcBorders>
              <w:top w:val="single" w:sz="4" w:space="0" w:color="000000"/>
              <w:left w:val="single" w:sz="4" w:space="0" w:color="000000"/>
              <w:bottom w:val="single" w:sz="4" w:space="0" w:color="000000"/>
              <w:right w:val="single" w:sz="4" w:space="0" w:color="000000"/>
            </w:tcBorders>
          </w:tcPr>
          <w:p w:rsidR="000E4885" w:rsidRPr="000E4885" w:rsidRDefault="000E4885" w:rsidP="000E488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0E4885" w:rsidRDefault="000E4885" w:rsidP="000E488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r w:rsidRPr="000E4885">
              <w:rPr>
                <w:rFonts w:ascii="ＭＳ ゴシック" w:eastAsia="ＭＳ ゴシック" w:hAnsi="ＭＳ ゴシック" w:cs="Times New Roman" w:hint="eastAsia"/>
                <w:color w:val="000000"/>
                <w:kern w:val="0"/>
                <w:szCs w:val="20"/>
              </w:rPr>
              <w:t>中小企業信用保険法第２条第５項第</w:t>
            </w:r>
            <w:r>
              <w:rPr>
                <w:rFonts w:ascii="ＭＳ ゴシック" w:eastAsia="ＭＳ ゴシック" w:hAnsi="ＭＳ ゴシック" w:cs="Times New Roman" w:hint="eastAsia"/>
                <w:color w:val="000000"/>
                <w:kern w:val="0"/>
                <w:szCs w:val="20"/>
              </w:rPr>
              <w:t>４号の規定による認定申請書</w:t>
            </w:r>
          </w:p>
          <w:p w:rsidR="00EB3EEF" w:rsidRPr="000E4885" w:rsidRDefault="00EB3EEF" w:rsidP="000E488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p w:rsidR="000E4885" w:rsidRPr="00EB3EEF" w:rsidRDefault="000E4885" w:rsidP="00EB3EE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年　　月　　日</w:t>
            </w:r>
            <w:r>
              <w:rPr>
                <w:rFonts w:ascii="ＭＳ ゴシック" w:eastAsia="ＭＳ ゴシック" w:hAnsi="ＭＳ ゴシック" w:cs="Times New Roman" w:hint="eastAsia"/>
                <w:color w:val="000000"/>
                <w:kern w:val="0"/>
                <w:szCs w:val="20"/>
              </w:rPr>
              <w:t xml:space="preserve">　　</w:t>
            </w:r>
          </w:p>
          <w:p w:rsidR="000E4885" w:rsidRPr="000E4885" w:rsidRDefault="000E4885" w:rsidP="00EB3EE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富士宮市長</w:t>
            </w:r>
            <w:r w:rsidRPr="000E4885">
              <w:rPr>
                <w:rFonts w:ascii="ＭＳ ゴシック" w:eastAsia="ＭＳ ゴシック" w:hAnsi="ＭＳ ゴシック" w:cs="Times New Roman" w:hint="eastAsia"/>
                <w:color w:val="000000"/>
                <w:kern w:val="0"/>
                <w:szCs w:val="20"/>
              </w:rPr>
              <w:t xml:space="preserve">　殿</w:t>
            </w:r>
          </w:p>
          <w:p w:rsid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rPr>
              <w:t>申請者</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住　所　　　　　　　　　　　　</w:t>
            </w:r>
            <w:r w:rsidRPr="000E4885">
              <w:rPr>
                <w:rFonts w:ascii="ＭＳ ゴシック" w:eastAsia="ＭＳ ゴシック" w:hAnsi="ＭＳ ゴシック" w:cs="Times New Roman"/>
                <w:color w:val="000000"/>
                <w:kern w:val="0"/>
                <w:szCs w:val="20"/>
                <w:u w:val="single" w:color="000000"/>
              </w:rPr>
              <w:t xml:space="preserve"> </w:t>
            </w:r>
            <w:r w:rsidRPr="000E4885">
              <w:rPr>
                <w:rFonts w:ascii="ＭＳ ゴシック" w:eastAsia="ＭＳ ゴシック" w:hAnsi="ＭＳ ゴシック" w:cs="Times New Roman" w:hint="eastAsia"/>
                <w:color w:val="000000"/>
                <w:kern w:val="0"/>
                <w:szCs w:val="20"/>
                <w:u w:val="single" w:color="000000"/>
              </w:rPr>
              <w:t xml:space="preserve">　　</w:t>
            </w:r>
          </w:p>
          <w:p w:rsidR="00EB3EEF" w:rsidRPr="000E4885" w:rsidRDefault="00EB3EEF"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u w:val="single" w:color="000000"/>
              </w:rPr>
              <w:t xml:space="preserve">氏　名　　　　　　　　　　　　　</w:t>
            </w:r>
            <w:r w:rsidRPr="000E4885">
              <w:rPr>
                <w:rFonts w:ascii="ＭＳ ゴシック" w:eastAsia="ＭＳ ゴシック" w:hAnsi="ＭＳ ゴシック" w:cs="Times New Roman"/>
                <w:color w:val="000000"/>
                <w:kern w:val="0"/>
                <w:szCs w:val="20"/>
                <w:u w:val="single" w:color="000000"/>
              </w:rPr>
              <w:t xml:space="preserve"> </w:t>
            </w:r>
            <w:r w:rsidR="00F17FB5">
              <w:rPr>
                <w:rFonts w:ascii="ＭＳ ゴシック" w:eastAsia="ＭＳ ゴシック" w:hAnsi="ＭＳ ゴシック" w:cs="Times New Roman" w:hint="eastAsia"/>
                <w:color w:val="000000"/>
                <w:kern w:val="0"/>
                <w:szCs w:val="20"/>
                <w:u w:val="single" w:color="000000"/>
              </w:rPr>
              <w:t xml:space="preserve">　</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Pr="000E4885" w:rsidRDefault="000E4885" w:rsidP="000E488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記</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１　事業開始年月日</w:t>
            </w: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color w:val="000000"/>
                <w:kern w:val="0"/>
                <w:szCs w:val="20"/>
                <w:u w:val="single" w:color="000000"/>
              </w:rPr>
              <w:t xml:space="preserve">      </w:t>
            </w:r>
            <w:r w:rsidRPr="000E4885">
              <w:rPr>
                <w:rFonts w:ascii="ＭＳ ゴシック" w:eastAsia="ＭＳ ゴシック" w:hAnsi="ＭＳ ゴシック" w:cs="Times New Roman" w:hint="eastAsia"/>
                <w:color w:val="000000"/>
                <w:kern w:val="0"/>
                <w:szCs w:val="20"/>
                <w:u w:val="single" w:color="000000"/>
              </w:rPr>
              <w:t>年　　月　　日</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２</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（１）売上高等</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（イ）最近１か月間の売上高等</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u w:val="single" w:color="000000"/>
              </w:rPr>
            </w:pPr>
            <w:r w:rsidRPr="000E4885">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減少率　　　　％（実績）</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color w:val="000000"/>
                <w:kern w:val="0"/>
                <w:szCs w:val="20"/>
                <w:u w:val="single" w:color="000000"/>
              </w:rPr>
              <w:t xml:space="preserve"> </w:t>
            </w:r>
            <w:r w:rsidRPr="000E4885">
              <w:rPr>
                <w:rFonts w:ascii="ＭＳ ゴシック" w:eastAsia="ＭＳ ゴシック" w:hAnsi="ＭＳ ゴシック" w:cs="Times New Roman" w:hint="eastAsia"/>
                <w:color w:val="000000"/>
                <w:kern w:val="0"/>
                <w:szCs w:val="20"/>
                <w:u w:val="single" w:color="000000"/>
              </w:rPr>
              <w:t xml:space="preserve">Ｃ－Ａ　</w:t>
            </w:r>
          </w:p>
          <w:p w:rsidR="000E4885" w:rsidRPr="00EB3EEF"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Ｃ</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w:t>
            </w:r>
            <w:r w:rsidRPr="000E4885">
              <w:rPr>
                <w:rFonts w:ascii="ＭＳ ゴシック" w:eastAsia="ＭＳ ゴシック" w:hAnsi="ＭＳ ゴシック" w:cs="Times New Roman"/>
                <w:color w:val="000000"/>
                <w:kern w:val="0"/>
                <w:szCs w:val="20"/>
              </w:rPr>
              <w:t>100</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Ａ：災害等の発生における最近１か月間の売上高等</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　　　　　　　　　円</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Ｂ：Ａの期間前２か月間の売上高等</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　　　　　　　　　円</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Ｃ：最近３か月間の売上高等の平均</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color="000000"/>
              </w:rPr>
              <w:t xml:space="preserve">　　　　　　　　　円</w:t>
            </w:r>
          </w:p>
          <w:p w:rsidR="000E4885" w:rsidRPr="000E4885" w:rsidRDefault="000E4885" w:rsidP="000E488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u w:val="single"/>
              </w:rPr>
              <w:t>（Ａ＋Ｂ</w:t>
            </w:r>
            <w:r w:rsidRPr="000E4885">
              <w:rPr>
                <w:rFonts w:ascii="ＭＳ ゴシック" w:eastAsia="ＭＳ ゴシック" w:hAnsi="ＭＳ ゴシック" w:cs="Times New Roman" w:hint="eastAsia"/>
                <w:color w:val="000000"/>
                <w:kern w:val="0"/>
                <w:szCs w:val="20"/>
                <w:u w:val="single" w:color="000000"/>
              </w:rPr>
              <w:t>）</w:t>
            </w:r>
          </w:p>
          <w:p w:rsidR="000E4885" w:rsidRDefault="000E4885"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kern w:val="0"/>
                <w:szCs w:val="20"/>
              </w:rPr>
            </w:pPr>
            <w:r w:rsidRPr="000E4885">
              <w:rPr>
                <w:rFonts w:ascii="ＭＳ ゴシック" w:eastAsia="ＭＳ ゴシック" w:hAnsi="ＭＳ ゴシック" w:cs="Times New Roman"/>
                <w:color w:val="000000"/>
                <w:kern w:val="0"/>
                <w:szCs w:val="20"/>
              </w:rPr>
              <w:t xml:space="preserve">                    </w:t>
            </w:r>
            <w:r w:rsidRPr="000E4885">
              <w:rPr>
                <w:rFonts w:ascii="ＭＳ ゴシック" w:eastAsia="ＭＳ ゴシック" w:hAnsi="ＭＳ ゴシック" w:cs="Times New Roman" w:hint="eastAsia"/>
                <w:color w:val="000000"/>
                <w:kern w:val="0"/>
                <w:szCs w:val="20"/>
              </w:rPr>
              <w:t>３</w:t>
            </w:r>
            <w:r w:rsidRPr="000E4885">
              <w:rPr>
                <w:rFonts w:ascii="ＭＳ ゴシック" w:eastAsia="ＭＳ ゴシック" w:hAnsi="ＭＳ ゴシック" w:cs="Times New Roman"/>
                <w:color w:val="000000"/>
                <w:kern w:val="0"/>
                <w:szCs w:val="20"/>
              </w:rPr>
              <w:t xml:space="preserve">         </w:t>
            </w:r>
          </w:p>
          <w:p w:rsidR="00EB3EEF" w:rsidRPr="000E4885" w:rsidRDefault="00EB3EEF" w:rsidP="00EB3E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tc>
      </w:tr>
    </w:tbl>
    <w:p w:rsidR="000E4885" w:rsidRPr="000E4885" w:rsidRDefault="000E4885" w:rsidP="000E4885">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（留意事項）</w:t>
      </w:r>
    </w:p>
    <w:p w:rsidR="000E4885" w:rsidRPr="000E4885" w:rsidRDefault="000E4885" w:rsidP="000E4885">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0E4885">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0E4885" w:rsidRPr="000E4885" w:rsidRDefault="000E4885" w:rsidP="000E4885">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0E4885">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0E4885" w:rsidRPr="000E4885" w:rsidRDefault="000E4885" w:rsidP="000E4885">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0E4885">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rsidR="00CD6507" w:rsidRPr="000E4885" w:rsidRDefault="000E4885" w:rsidP="000E4885">
      <w:pPr>
        <w:suppressAutoHyphens/>
        <w:wordWrap w:val="0"/>
        <w:jc w:val="left"/>
        <w:textAlignment w:val="baseline"/>
        <w:rPr>
          <w:rFonts w:ascii="ＭＳ ゴシック" w:eastAsia="ＭＳ ゴシック" w:hAnsi="ＭＳ ゴシック" w:cs="Times New Roman"/>
          <w:kern w:val="0"/>
          <w:sz w:val="24"/>
          <w:szCs w:val="20"/>
        </w:rPr>
      </w:pPr>
      <w:r>
        <w:rPr>
          <w:rFonts w:ascii="ＭＳ ゴシック" w:eastAsia="ＭＳ ゴシック" w:hAnsi="ＭＳ ゴシック" w:cs="ＭＳ ゴシック" w:hint="eastAsia"/>
          <w:noProof/>
          <w:color w:val="000000"/>
          <w:kern w:val="0"/>
          <w:sz w:val="18"/>
          <w:szCs w:val="18"/>
        </w:rPr>
        <mc:AlternateContent>
          <mc:Choice Requires="wps">
            <w:drawing>
              <wp:anchor distT="0" distB="0" distL="114300" distR="114300" simplePos="0" relativeHeight="251659264" behindDoc="0" locked="0" layoutInCell="1" allowOverlap="1" wp14:anchorId="5BF480DB" wp14:editId="4E0041BA">
                <wp:simplePos x="0" y="0"/>
                <wp:positionH relativeFrom="column">
                  <wp:posOffset>11430</wp:posOffset>
                </wp:positionH>
                <wp:positionV relativeFrom="paragraph">
                  <wp:posOffset>133350</wp:posOffset>
                </wp:positionV>
                <wp:extent cx="6156000" cy="1760220"/>
                <wp:effectExtent l="0" t="0" r="16510" b="11430"/>
                <wp:wrapNone/>
                <wp:docPr id="1" name="テキスト ボックス 1"/>
                <wp:cNvGraphicFramePr/>
                <a:graphic xmlns:a="http://schemas.openxmlformats.org/drawingml/2006/main">
                  <a:graphicData uri="http://schemas.microsoft.com/office/word/2010/wordprocessingShape">
                    <wps:wsp>
                      <wps:cNvSpPr txBox="1"/>
                      <wps:spPr>
                        <a:xfrm>
                          <a:off x="0" y="0"/>
                          <a:ext cx="6156000" cy="1760220"/>
                        </a:xfrm>
                        <a:prstGeom prst="rect">
                          <a:avLst/>
                        </a:prstGeom>
                        <a:solidFill>
                          <a:sysClr val="window" lastClr="FFFFFF"/>
                        </a:solidFill>
                        <a:ln w="6350">
                          <a:solidFill>
                            <a:prstClr val="black"/>
                          </a:solidFill>
                        </a:ln>
                      </wps:spPr>
                      <wps:txbx>
                        <w:txbxContent>
                          <w:p w:rsidR="00EB3EEF" w:rsidRDefault="000E4885" w:rsidP="00EB3EEF">
                            <w:pPr>
                              <w:jc w:val="left"/>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0E4885" w:rsidRPr="00D02D03" w:rsidRDefault="000E4885" w:rsidP="00EB3EEF">
                            <w:pPr>
                              <w:jc w:val="left"/>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0E4885" w:rsidRDefault="000E4885" w:rsidP="00EB3EEF">
                            <w:pPr>
                              <w:ind w:firstLineChars="100" w:firstLine="210"/>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EB3EEF" w:rsidRPr="00D02D03" w:rsidRDefault="00EB3EEF" w:rsidP="000E4885">
                            <w:pPr>
                              <w:rPr>
                                <w:rFonts w:asciiTheme="majorEastAsia" w:eastAsiaTheme="majorEastAsia" w:hAnsiTheme="majorEastAsia"/>
                              </w:rPr>
                            </w:pPr>
                          </w:p>
                          <w:p w:rsidR="000E4885" w:rsidRDefault="000E4885" w:rsidP="000E488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02D03">
                              <w:rPr>
                                <w:rFonts w:asciiTheme="majorEastAsia" w:eastAsiaTheme="majorEastAsia" w:hAnsiTheme="majorEastAsia"/>
                              </w:rPr>
                              <w:t xml:space="preserve">　　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EB3EEF" w:rsidRDefault="00EB3EEF" w:rsidP="000E4885">
                            <w:pPr>
                              <w:rPr>
                                <w:rFonts w:asciiTheme="majorEastAsia" w:eastAsiaTheme="majorEastAsia" w:hAnsiTheme="majorEastAsia"/>
                              </w:rPr>
                            </w:pPr>
                          </w:p>
                          <w:p w:rsidR="000E4885" w:rsidRPr="00D02D03" w:rsidRDefault="000E4885" w:rsidP="000E488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480DB" id="テキスト ボックス 1" o:spid="_x0000_s1027" type="#_x0000_t202" style="position:absolute;margin-left:.9pt;margin-top:10.5pt;width:484.7pt;height:1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" fillcolor="window" strokeweight=".5pt">
                <v:textbox>
                  <w:txbxContent>
                    <w:p w:rsidR="00EB3EEF" w:rsidRDefault="000E4885" w:rsidP="00EB3EEF">
                      <w:pPr>
                        <w:jc w:val="left"/>
                        <w:rPr>
                          <w:rFonts w:asciiTheme="majorEastAsia" w:eastAsiaTheme="majorEastAsia" w:hAnsiTheme="majorEastAsia"/>
                        </w:rPr>
                      </w:pPr>
                      <w:r w:rsidRPr="00D02D03">
                        <w:rPr>
                          <w:rFonts w:asciiTheme="majorEastAsia" w:eastAsiaTheme="majorEastAsia" w:hAnsiTheme="majorEastAsia" w:hint="eastAsia"/>
                        </w:rPr>
                        <w:t>富商</w:t>
                      </w:r>
                      <w:r w:rsidRPr="00D02D03">
                        <w:rPr>
                          <w:rFonts w:asciiTheme="majorEastAsia" w:eastAsiaTheme="majorEastAsia" w:hAnsiTheme="majorEastAsia"/>
                        </w:rPr>
                        <w:t xml:space="preserve">第　　</w:t>
                      </w:r>
                      <w:r w:rsidRPr="00D02D03">
                        <w:rPr>
                          <w:rFonts w:asciiTheme="majorEastAsia" w:eastAsiaTheme="majorEastAsia" w:hAnsiTheme="majorEastAsia" w:hint="eastAsia"/>
                        </w:rPr>
                        <w:t xml:space="preserve">　</w:t>
                      </w:r>
                      <w:r w:rsidRPr="00D02D03">
                        <w:rPr>
                          <w:rFonts w:asciiTheme="majorEastAsia" w:eastAsiaTheme="majorEastAsia" w:hAnsiTheme="majorEastAsia"/>
                        </w:rPr>
                        <w:t>号の２</w:t>
                      </w:r>
                    </w:p>
                    <w:p w:rsidR="000E4885" w:rsidRPr="00D02D03" w:rsidRDefault="000E4885" w:rsidP="00EB3EEF">
                      <w:pPr>
                        <w:jc w:val="left"/>
                        <w:rPr>
                          <w:rFonts w:asciiTheme="majorEastAsia" w:eastAsiaTheme="majorEastAsia" w:hAnsiTheme="majorEastAsia"/>
                        </w:rPr>
                      </w:pPr>
                      <w:r w:rsidRPr="00D02D03">
                        <w:rPr>
                          <w:rFonts w:asciiTheme="majorEastAsia" w:eastAsiaTheme="majorEastAsia" w:hAnsiTheme="majorEastAsia" w:hint="eastAsia"/>
                        </w:rPr>
                        <w:t>令和</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年</w:t>
                      </w:r>
                      <w:r w:rsidRPr="00D02D03">
                        <w:rPr>
                          <w:rFonts w:asciiTheme="majorEastAsia" w:eastAsiaTheme="majorEastAsia" w:hAnsiTheme="majorEastAsia"/>
                        </w:rPr>
                        <w:t xml:space="preserve">　　月　　日</w:t>
                      </w:r>
                    </w:p>
                    <w:p w:rsidR="000E4885" w:rsidRDefault="000E4885" w:rsidP="00EB3EEF">
                      <w:pPr>
                        <w:ind w:firstLineChars="100" w:firstLine="210"/>
                        <w:rPr>
                          <w:rFonts w:asciiTheme="majorEastAsia" w:eastAsiaTheme="majorEastAsia" w:hAnsiTheme="majorEastAsia"/>
                        </w:rPr>
                      </w:pPr>
                      <w:r w:rsidRPr="00D02D03">
                        <w:rPr>
                          <w:rFonts w:asciiTheme="majorEastAsia" w:eastAsiaTheme="majorEastAsia" w:hAnsiTheme="majorEastAsia"/>
                        </w:rPr>
                        <w:t>申請</w:t>
                      </w:r>
                      <w:r w:rsidRPr="00D02D03">
                        <w:rPr>
                          <w:rFonts w:asciiTheme="majorEastAsia" w:eastAsiaTheme="majorEastAsia" w:hAnsiTheme="majorEastAsia" w:hint="eastAsia"/>
                        </w:rPr>
                        <w:t>のとおり、</w:t>
                      </w:r>
                      <w:r w:rsidRPr="00D02D03">
                        <w:rPr>
                          <w:rFonts w:asciiTheme="majorEastAsia" w:eastAsiaTheme="majorEastAsia" w:hAnsiTheme="majorEastAsia"/>
                        </w:rPr>
                        <w:t>相違ないことを</w:t>
                      </w:r>
                      <w:r w:rsidRPr="00D02D03">
                        <w:rPr>
                          <w:rFonts w:asciiTheme="majorEastAsia" w:eastAsiaTheme="majorEastAsia" w:hAnsiTheme="majorEastAsia" w:hint="eastAsia"/>
                        </w:rPr>
                        <w:t>認定します</w:t>
                      </w:r>
                      <w:r w:rsidRPr="00D02D03">
                        <w:rPr>
                          <w:rFonts w:asciiTheme="majorEastAsia" w:eastAsiaTheme="majorEastAsia" w:hAnsiTheme="majorEastAsia"/>
                        </w:rPr>
                        <w:t>。</w:t>
                      </w:r>
                    </w:p>
                    <w:p w:rsidR="00EB3EEF" w:rsidRPr="00D02D03" w:rsidRDefault="00EB3EEF" w:rsidP="000E4885">
                      <w:pPr>
                        <w:rPr>
                          <w:rFonts w:asciiTheme="majorEastAsia" w:eastAsiaTheme="majorEastAsia" w:hAnsiTheme="majorEastAsia"/>
                        </w:rPr>
                      </w:pPr>
                    </w:p>
                    <w:p w:rsidR="000E4885" w:rsidRDefault="000E4885" w:rsidP="000E488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02D03">
                        <w:rPr>
                          <w:rFonts w:asciiTheme="majorEastAsia" w:eastAsiaTheme="majorEastAsia" w:hAnsiTheme="majorEastAsia"/>
                        </w:rPr>
                        <w:t xml:space="preserve">　　認定</w:t>
                      </w:r>
                      <w:r w:rsidRPr="00D02D03">
                        <w:rPr>
                          <w:rFonts w:asciiTheme="majorEastAsia" w:eastAsiaTheme="majorEastAsia" w:hAnsiTheme="majorEastAsia" w:hint="eastAsia"/>
                        </w:rPr>
                        <w:t xml:space="preserve">者　</w:t>
                      </w:r>
                      <w:r w:rsidRPr="00D02D03">
                        <w:rPr>
                          <w:rFonts w:asciiTheme="majorEastAsia" w:eastAsiaTheme="majorEastAsia" w:hAnsiTheme="majorEastAsia"/>
                        </w:rPr>
                        <w:t xml:space="preserve">　　富士宮市長　　</w:t>
                      </w:r>
                      <w:r w:rsidRPr="00D02D03">
                        <w:rPr>
                          <w:rFonts w:asciiTheme="majorEastAsia" w:eastAsiaTheme="majorEastAsia" w:hAnsiTheme="majorEastAsia" w:hint="eastAsia"/>
                        </w:rPr>
                        <w:t xml:space="preserve">須　藤　</w:t>
                      </w:r>
                      <w:r w:rsidRPr="00D02D03">
                        <w:rPr>
                          <w:rFonts w:asciiTheme="majorEastAsia" w:eastAsiaTheme="majorEastAsia" w:hAnsiTheme="majorEastAsia"/>
                        </w:rPr>
                        <w:t xml:space="preserve">　</w:t>
                      </w:r>
                      <w:r w:rsidRPr="00D02D03">
                        <w:rPr>
                          <w:rFonts w:asciiTheme="majorEastAsia" w:eastAsiaTheme="majorEastAsia" w:hAnsiTheme="majorEastAsia" w:hint="eastAsia"/>
                        </w:rPr>
                        <w:t xml:space="preserve">秀　忠　</w:t>
                      </w:r>
                      <w:r w:rsidRPr="00D02D03">
                        <w:rPr>
                          <w:rFonts w:asciiTheme="majorEastAsia" w:eastAsiaTheme="majorEastAsia" w:hAnsiTheme="majorEastAsia"/>
                        </w:rPr>
                        <w:t xml:space="preserve">　印</w:t>
                      </w:r>
                    </w:p>
                    <w:p w:rsidR="00EB3EEF" w:rsidRDefault="00EB3EEF" w:rsidP="000E4885">
                      <w:pPr>
                        <w:rPr>
                          <w:rFonts w:asciiTheme="majorEastAsia" w:eastAsiaTheme="majorEastAsia" w:hAnsiTheme="majorEastAsia"/>
                        </w:rPr>
                      </w:pPr>
                    </w:p>
                    <w:p w:rsidR="000E4885" w:rsidRPr="00D02D03" w:rsidRDefault="000E4885" w:rsidP="000E4885">
                      <w:pPr>
                        <w:rPr>
                          <w:rFonts w:asciiTheme="majorEastAsia" w:eastAsiaTheme="majorEastAsia" w:hAnsiTheme="majorEastAsia"/>
                        </w:rPr>
                      </w:pPr>
                      <w:r w:rsidRPr="00D02D03">
                        <w:rPr>
                          <w:rFonts w:asciiTheme="majorEastAsia" w:eastAsiaTheme="majorEastAsia" w:hAnsiTheme="majorEastAsia" w:hint="eastAsia"/>
                        </w:rPr>
                        <w:t xml:space="preserve">　（</w:t>
                      </w:r>
                      <w:r w:rsidRPr="00D02D03">
                        <w:rPr>
                          <w:rFonts w:asciiTheme="majorEastAsia" w:eastAsiaTheme="majorEastAsia" w:hAnsiTheme="majorEastAsia"/>
                        </w:rPr>
                        <w:t>注</w:t>
                      </w:r>
                      <w:r w:rsidRPr="00D02D03">
                        <w:rPr>
                          <w:rFonts w:asciiTheme="majorEastAsia" w:eastAsiaTheme="majorEastAsia" w:hAnsiTheme="majorEastAsia" w:hint="eastAsia"/>
                        </w:rPr>
                        <w:t>）</w:t>
                      </w:r>
                      <w:r w:rsidRPr="00D02D03">
                        <w:rPr>
                          <w:rFonts w:asciiTheme="majorEastAsia" w:eastAsiaTheme="majorEastAsia" w:hAnsiTheme="majorEastAsia"/>
                        </w:rPr>
                        <w:t>本認定書の有効期間：令和　　年　　月　　日から令和　　年　　月　　日まで</w:t>
                      </w:r>
                    </w:p>
                  </w:txbxContent>
                </v:textbox>
              </v:shape>
            </w:pict>
          </mc:Fallback>
        </mc:AlternateContent>
      </w:r>
    </w:p>
    <w:sectPr w:rsidR="00CD6507" w:rsidRPr="000E4885" w:rsidSect="000E488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85" w:rsidRDefault="000E4885" w:rsidP="000E4885">
      <w:r>
        <w:separator/>
      </w:r>
    </w:p>
  </w:endnote>
  <w:endnote w:type="continuationSeparator" w:id="0">
    <w:p w:rsidR="000E4885" w:rsidRDefault="000E4885" w:rsidP="000E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85" w:rsidRDefault="000E4885" w:rsidP="000E4885">
      <w:r>
        <w:separator/>
      </w:r>
    </w:p>
  </w:footnote>
  <w:footnote w:type="continuationSeparator" w:id="0">
    <w:p w:rsidR="000E4885" w:rsidRDefault="000E4885" w:rsidP="000E4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85"/>
    <w:rsid w:val="000E4885"/>
    <w:rsid w:val="002F27F6"/>
    <w:rsid w:val="00331088"/>
    <w:rsid w:val="00771C85"/>
    <w:rsid w:val="00C94EBC"/>
    <w:rsid w:val="00CD6507"/>
    <w:rsid w:val="00EB3EEF"/>
    <w:rsid w:val="00F1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A07ADC"/>
  <w15:chartTrackingRefBased/>
  <w15:docId w15:val="{2EABA1AF-DB3A-4AD2-93BB-8BB4E9568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885"/>
    <w:pPr>
      <w:tabs>
        <w:tab w:val="center" w:pos="4252"/>
        <w:tab w:val="right" w:pos="8504"/>
      </w:tabs>
      <w:snapToGrid w:val="0"/>
    </w:pPr>
  </w:style>
  <w:style w:type="character" w:customStyle="1" w:styleId="a4">
    <w:name w:val="ヘッダー (文字)"/>
    <w:basedOn w:val="a0"/>
    <w:link w:val="a3"/>
    <w:uiPriority w:val="99"/>
    <w:rsid w:val="000E4885"/>
  </w:style>
  <w:style w:type="paragraph" w:styleId="a5">
    <w:name w:val="footer"/>
    <w:basedOn w:val="a"/>
    <w:link w:val="a6"/>
    <w:uiPriority w:val="99"/>
    <w:unhideWhenUsed/>
    <w:rsid w:val="000E4885"/>
    <w:pPr>
      <w:tabs>
        <w:tab w:val="center" w:pos="4252"/>
        <w:tab w:val="right" w:pos="8504"/>
      </w:tabs>
      <w:snapToGrid w:val="0"/>
    </w:pPr>
  </w:style>
  <w:style w:type="character" w:customStyle="1" w:styleId="a6">
    <w:name w:val="フッター (文字)"/>
    <w:basedOn w:val="a0"/>
    <w:link w:val="a5"/>
    <w:uiPriority w:val="99"/>
    <w:rsid w:val="000E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史織</dc:creator>
  <cp:keywords/>
  <dc:description/>
  <cp:lastModifiedBy>佐野　ひかる</cp:lastModifiedBy>
  <cp:revision>7</cp:revision>
  <cp:lastPrinted>2023-09-13T04:13:00Z</cp:lastPrinted>
  <dcterms:created xsi:type="dcterms:W3CDTF">2020-03-29T08:45:00Z</dcterms:created>
  <dcterms:modified xsi:type="dcterms:W3CDTF">2023-09-15T01:49:00Z</dcterms:modified>
</cp:coreProperties>
</file>